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03BF754C" w:rsidR="00A81B33" w:rsidRPr="009F4785" w:rsidRDefault="001B0910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19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0</w:t>
      </w:r>
      <w:r w:rsidR="007D0F95">
        <w:rPr>
          <w:snapToGrid/>
          <w:color w:val="000000" w:themeColor="text1"/>
          <w:sz w:val="24"/>
          <w:szCs w:val="24"/>
          <w:highlight w:val="yellow"/>
        </w:rPr>
        <w:t>3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.20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70F9EBB7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0774F8">
        <w:rPr>
          <w:color w:val="000000" w:themeColor="text1"/>
          <w:sz w:val="32"/>
          <w:szCs w:val="32"/>
        </w:rPr>
        <w:t>посуды и расходных материалов для лаборатории</w:t>
      </w:r>
      <w:r w:rsidR="0051111A">
        <w:rPr>
          <w:color w:val="000000" w:themeColor="text1"/>
          <w:sz w:val="32"/>
          <w:szCs w:val="32"/>
        </w:rPr>
        <w:t xml:space="preserve"> 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1CEC37A7" w:rsidR="006A1ADD" w:rsidRPr="00BE0A30" w:rsidRDefault="00A81B33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</w:t>
      </w:r>
      <w:r w:rsidR="001B0910">
        <w:rPr>
          <w:b w:val="0"/>
          <w:bCs w:val="0"/>
          <w:color w:val="000000" w:themeColor="text1"/>
          <w:sz w:val="24"/>
          <w:szCs w:val="24"/>
        </w:rPr>
        <w:t>03</w:t>
      </w:r>
      <w:r w:rsidR="000774F8">
        <w:rPr>
          <w:b w:val="0"/>
          <w:bCs w:val="0"/>
          <w:color w:val="000000" w:themeColor="text1"/>
          <w:sz w:val="24"/>
          <w:szCs w:val="24"/>
        </w:rPr>
        <w:t>2</w:t>
      </w:r>
      <w:r w:rsidR="00861B51">
        <w:rPr>
          <w:b w:val="0"/>
          <w:bCs w:val="0"/>
          <w:color w:val="000000" w:themeColor="text1"/>
          <w:sz w:val="24"/>
          <w:szCs w:val="24"/>
        </w:rPr>
        <w:t>-20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6B2A55CD" w:rsidR="00806FF8" w:rsidRPr="009F4785" w:rsidRDefault="00E95B21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43E6BB2B" w:rsidR="00806FF8" w:rsidRPr="009F4785" w:rsidRDefault="00A81B33" w:rsidP="00E95B2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E95B21">
              <w:rPr>
                <w:color w:val="000000" w:themeColor="text1"/>
              </w:rPr>
              <w:t>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14A22451" w:rsidR="00806FF8" w:rsidRPr="009F4785" w:rsidRDefault="00E95B21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443F3696" w:rsidR="00756E51" w:rsidRPr="009F4785" w:rsidRDefault="00E95B21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67400D10" w:rsidR="00756E51" w:rsidRPr="009F4785" w:rsidRDefault="00A81B33" w:rsidP="00E95B2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E95B21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3219D567" w:rsidR="00F239B1" w:rsidRPr="00F239B1" w:rsidRDefault="001903D6" w:rsidP="00F239B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23.19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78B70EED" w:rsidR="007C7DEF" w:rsidRPr="009F4785" w:rsidRDefault="001903D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23.19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294F229C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8A26BE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(прилагается в случае, если предусмотрено прил. 1.1)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0A7DBA78" w:rsidR="000F6538" w:rsidRPr="006F3E60" w:rsidRDefault="00361124" w:rsidP="001903D6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6F3E60">
              <w:rPr>
                <w:color w:val="000000" w:themeColor="text1"/>
              </w:rPr>
              <w:t xml:space="preserve"> </w:t>
            </w:r>
            <w:r w:rsidR="001903D6">
              <w:rPr>
                <w:color w:val="000000" w:themeColor="text1"/>
                <w:szCs w:val="32"/>
              </w:rPr>
              <w:t>посуды и расходных материалов для лаборатории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1B1EB9A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Тамбов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33C480DF" w:rsidR="00854152" w:rsidRPr="001B091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 xml:space="preserve">до </w:t>
            </w:r>
            <w:r w:rsidR="00791862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3</w:t>
            </w:r>
            <w:r w:rsidR="001903D6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1</w:t>
            </w:r>
            <w:r w:rsidR="00B7001F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 xml:space="preserve"> </w:t>
            </w:r>
            <w:r w:rsidR="00797DE3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мая</w:t>
            </w:r>
            <w:r w:rsidR="00B7001F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231814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20</w:t>
            </w:r>
            <w:r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17F1D44" w14:textId="77B2039C" w:rsidR="008A26BE" w:rsidRDefault="00DC0EC6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Попозиционная закупка</w:t>
            </w:r>
          </w:p>
          <w:p w14:paraId="00258943" w14:textId="77BDBD91" w:rsidR="00361124" w:rsidRPr="009F4785" w:rsidRDefault="009B298A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361124">
              <w:rPr>
                <w:color w:val="000000" w:themeColor="text1"/>
              </w:rPr>
              <w:t xml:space="preserve">сумма без НДС: </w:t>
            </w:r>
            <w:r w:rsidR="00C542A9">
              <w:rPr>
                <w:color w:val="000000" w:themeColor="text1"/>
              </w:rPr>
              <w:t>119 105,30</w:t>
            </w:r>
            <w:r>
              <w:rPr>
                <w:color w:val="000000" w:themeColor="text1"/>
              </w:rPr>
              <w:t xml:space="preserve"> </w:t>
            </w:r>
            <w:r w:rsidR="00361124">
              <w:rPr>
                <w:color w:val="000000" w:themeColor="text1"/>
              </w:rPr>
              <w:t xml:space="preserve">рублей. 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Оценка и сопоставление заявок, с учетом применения </w:t>
            </w:r>
            <w:r w:rsidRPr="00037114">
              <w:rPr>
                <w:sz w:val="24"/>
                <w:szCs w:val="24"/>
              </w:rPr>
              <w:lastRenderedPageBreak/>
              <w:t>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9F4785">
              <w:rPr>
                <w:b/>
                <w:color w:val="000000" w:themeColor="text1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</w:t>
            </w:r>
            <w:r w:rsidRPr="00905ADF">
              <w:rPr>
                <w:sz w:val="24"/>
                <w:szCs w:val="24"/>
              </w:rPr>
              <w:lastRenderedPageBreak/>
              <w:t>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3D1249B6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9458B4">
              <w:rPr>
                <w:sz w:val="24"/>
                <w:szCs w:val="24"/>
                <w:highlight w:val="yellow"/>
                <w:lang w:val="ru-RU"/>
              </w:rPr>
              <w:t>01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9458B4">
              <w:rPr>
                <w:sz w:val="24"/>
                <w:szCs w:val="24"/>
                <w:highlight w:val="yellow"/>
                <w:lang w:val="ru-RU"/>
              </w:rPr>
              <w:t>апреля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9E43A2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</w:t>
            </w:r>
            <w:r w:rsidRPr="00905ADF">
              <w:rPr>
                <w:sz w:val="24"/>
                <w:szCs w:val="24"/>
              </w:rPr>
              <w:lastRenderedPageBreak/>
              <w:t>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5E6DE7A6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FC00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09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bookmarkStart w:id="18" w:name="_GoBack"/>
            <w:bookmarkEnd w:id="18"/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3212EFCC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FC00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16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электронной торговой площадки. Организатор закупки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Ref516113569"/>
            <w:bookmarkStart w:id="20" w:name="_Ref516120049"/>
            <w:bookmarkStart w:id="21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9"/>
            <w:bookmarkEnd w:id="20"/>
            <w:bookmarkEnd w:id="21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согласно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04A04AB1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FC00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23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Федерального закона от 18 июля 2011 № 223-ФЗ «О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 предложение в соответствии с требованиями к 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5C896A90" w14:textId="733BEB3F" w:rsidR="00980AEC" w:rsidRP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>-</w:t>
            </w:r>
            <w:r w:rsidR="005E0EDE">
              <w:rPr>
                <w:color w:val="000000" w:themeColor="text1"/>
              </w:rPr>
              <w:t xml:space="preserve"> </w:t>
            </w:r>
            <w:r>
              <w:t xml:space="preserve">Техническое предложение </w:t>
            </w:r>
            <w:r w:rsidRPr="00E30C94">
              <w:t xml:space="preserve">по форме </w:t>
            </w:r>
            <w:r w:rsidR="00CB2FD8">
              <w:t xml:space="preserve">3 </w:t>
            </w:r>
            <w:r>
              <w:t>Приложения</w:t>
            </w:r>
            <w:r w:rsidRPr="00E30C94">
              <w:t xml:space="preserve"> </w:t>
            </w:r>
            <w:r w:rsidR="00CB2FD8">
              <w:t xml:space="preserve">№ 3 </w:t>
            </w:r>
            <w:r w:rsidRPr="00E30C94">
              <w:t xml:space="preserve">в формате </w:t>
            </w:r>
            <w:r>
              <w:t>«</w:t>
            </w:r>
            <w:r>
              <w:rPr>
                <w:lang w:val="en-US"/>
              </w:rPr>
              <w:t>WORD</w:t>
            </w:r>
            <w:r>
              <w:t xml:space="preserve">» </w:t>
            </w:r>
            <w:r w:rsidRPr="00756671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одержащее </w:t>
            </w:r>
            <w: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30C94">
              <w:t>в случае необходимости и наличия требований об этом в Техническо</w:t>
            </w:r>
            <w:r w:rsidR="00CB2FD8">
              <w:t xml:space="preserve">й документации </w:t>
            </w:r>
            <w:r w:rsidR="00CB2FD8" w:rsidRPr="00E30C94">
              <w:t>Заказчика</w:t>
            </w:r>
            <w:r w:rsidR="00B2549E">
              <w:t xml:space="preserve"> (Приложение № 1.2).</w:t>
            </w:r>
          </w:p>
          <w:p w14:paraId="3D2EFB6C" w14:textId="379DECCD" w:rsidR="005E0EDE" w:rsidRPr="005E0EDE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 w:themeColor="text1"/>
              </w:rPr>
            </w:pPr>
          </w:p>
          <w:p w14:paraId="6165E74A" w14:textId="50996A58" w:rsid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 xml:space="preserve">- </w:t>
            </w:r>
            <w:r w:rsidRPr="00E30C94">
              <w:t>Эскиз, рисунок, чертеж, фотографию, иное и</w:t>
            </w:r>
            <w:r>
              <w:t>зобра</w:t>
            </w:r>
            <w:r w:rsidRPr="00E30C94">
              <w:t xml:space="preserve">жение продукции, на поставку которого </w:t>
            </w:r>
            <w:r>
              <w:t xml:space="preserve">планируется заключение договора, </w:t>
            </w:r>
            <w:r w:rsidRPr="00E30C94">
              <w:t>в случае необходимости и наличия требований об этом в Техническо</w:t>
            </w:r>
            <w:r>
              <w:t xml:space="preserve">й документации </w:t>
            </w:r>
            <w:r w:rsidRPr="00E30C94">
              <w:t>Заказчика</w:t>
            </w:r>
            <w:r>
              <w:t xml:space="preserve"> </w:t>
            </w:r>
            <w:r w:rsidR="00CB2FD8">
              <w:t xml:space="preserve">согласно </w:t>
            </w:r>
            <w:r>
              <w:t>Приложени</w:t>
            </w:r>
            <w:r w:rsidR="00CB2FD8">
              <w:t>ю</w:t>
            </w:r>
            <w:r>
              <w:t xml:space="preserve"> 1.2.</w:t>
            </w:r>
          </w:p>
          <w:p w14:paraId="44BBCFA3" w14:textId="77777777" w:rsidR="009836D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 xml:space="preserve">В случае содержания в первой части заявки на участие </w:t>
            </w:r>
            <w:r w:rsidR="008439AE" w:rsidRPr="00756671">
              <w:rPr>
                <w:color w:val="000000" w:themeColor="text1"/>
              </w:rPr>
              <w:lastRenderedPageBreak/>
              <w:t>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222F5C4" w14:textId="4C739787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</w:t>
            </w:r>
            <w:r w:rsidRPr="00037114">
              <w:t>Копия</w:t>
            </w:r>
            <w:r w:rsidRPr="00037114">
              <w:rPr>
                <w:i/>
              </w:rPr>
              <w:t xml:space="preserve"> </w:t>
            </w:r>
            <w:r w:rsidRPr="00037114"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30C94">
              <w:t xml:space="preserve">в случае необходимости и наличия требований об этом в </w:t>
            </w:r>
            <w:r>
              <w:t xml:space="preserve">пункте </w:t>
            </w:r>
            <w:r w:rsidR="00CB2FD8">
              <w:t>18</w:t>
            </w:r>
            <w:r>
              <w:t xml:space="preserve"> закупочной документации.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F8A3ED9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D36C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</w:t>
            </w:r>
            <w:r w:rsidRPr="009F4785">
              <w:rPr>
                <w:b/>
                <w:color w:val="000000" w:themeColor="text1"/>
              </w:rPr>
              <w:lastRenderedPageBreak/>
              <w:t>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функциональные характеристики (потребительские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представляемых участниками закупки для </w:t>
            </w:r>
            <w:r w:rsidRPr="009F4785">
              <w:rPr>
                <w:b/>
                <w:color w:val="000000" w:themeColor="text1"/>
              </w:rPr>
              <w:lastRenderedPageBreak/>
              <w:t>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lastRenderedPageBreak/>
              <w:t>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</w:t>
            </w:r>
            <w:r w:rsidRPr="0087680D">
              <w:rPr>
                <w:color w:val="000000" w:themeColor="text1"/>
              </w:rPr>
              <w:lastRenderedPageBreak/>
              <w:t xml:space="preserve">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lastRenderedPageBreak/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83A4D97" w14:textId="2FBF79EA" w:rsidR="00DF053F" w:rsidRDefault="00DF053F" w:rsidP="00DF053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14:paraId="07357EDE" w14:textId="3833228F" w:rsidR="00854152" w:rsidRPr="009F4785" w:rsidRDefault="00DF053F" w:rsidP="003E08C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58B4">
      <w:rPr>
        <w:noProof/>
      </w:rPr>
      <w:t>9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5B0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4F8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3D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910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53DF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97DA7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11A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0AB"/>
    <w:rsid w:val="0079089F"/>
    <w:rsid w:val="007912B8"/>
    <w:rsid w:val="00791862"/>
    <w:rsid w:val="007919A9"/>
    <w:rsid w:val="007928F2"/>
    <w:rsid w:val="00792B5E"/>
    <w:rsid w:val="007941DD"/>
    <w:rsid w:val="007946BA"/>
    <w:rsid w:val="00794DA9"/>
    <w:rsid w:val="00796A22"/>
    <w:rsid w:val="00797DE3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F95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B51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6BE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58B4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3A2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2FAF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A9"/>
    <w:rsid w:val="00C5545B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C74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0EC6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53F"/>
    <w:rsid w:val="00DF0BBF"/>
    <w:rsid w:val="00DF3D14"/>
    <w:rsid w:val="00DF3E96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B2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BBD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0E76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0EA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035F5-2E57-4DAA-B867-9CA009428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25</Pages>
  <Words>6317</Words>
  <Characters>43133</Characters>
  <Application>Microsoft Office Word</Application>
  <DocSecurity>0</DocSecurity>
  <Lines>359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49352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61</cp:revision>
  <cp:lastPrinted>2019-02-04T06:44:00Z</cp:lastPrinted>
  <dcterms:created xsi:type="dcterms:W3CDTF">2019-02-07T06:22:00Z</dcterms:created>
  <dcterms:modified xsi:type="dcterms:W3CDTF">2020-03-20T07:10:00Z</dcterms:modified>
</cp:coreProperties>
</file>